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43821712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438217125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A46590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0C6949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 xml:space="preserve">BACH </w:t>
            </w:r>
            <w:r w:rsidR="00A46590">
              <w:rPr>
                <w:rFonts w:ascii="Arial Narrow" w:hAnsi="Arial Narrow" w:cs="Arial Narrow"/>
                <w:b/>
                <w:sz w:val="20"/>
                <w:szCs w:val="20"/>
              </w:rPr>
              <w:t>C. SALUD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8009370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800937086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83755461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837554618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0577755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05777555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:rsidTr="00442D3B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C6949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LENGUA CASTELLANA Y LITERATURA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442D3B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442D3B">
                  <w:pPr>
                    <w:jc w:val="center"/>
                  </w:pPr>
                  <w:r w:rsidRPr="00DF0BBE">
                    <w:t>9788467587159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442D3B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6957352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95735277" w:displacedByCustomXml="prev"/>
            </w:tr>
            <w:tr w:rsidR="000C6949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HISTORIA DE ESPAÑA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442D3B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442D3B">
                  <w:pPr>
                    <w:jc w:val="center"/>
                  </w:pPr>
                  <w:r w:rsidRPr="00DF0BBE">
                    <w:t>9788467587166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442D3B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145096734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0967345" w:displacedByCustomXml="prev"/>
            </w:tr>
            <w:tr w:rsidR="003914F4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Pr="009451C3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DF0BBE" w:rsidRDefault="003914F4" w:rsidP="003914F4">
                  <w:pPr>
                    <w:jc w:val="both"/>
                  </w:pPr>
                  <w:r w:rsidRPr="003914F4">
                    <w:t>2º BACH. MATEMÁTICAS II 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0C3B51" w:rsidRDefault="003914F4" w:rsidP="00442D3B">
                  <w:pPr>
                    <w:jc w:val="center"/>
                  </w:pPr>
                  <w:r w:rsidRPr="000C3B51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Default="003914F4" w:rsidP="00442D3B">
                  <w:pPr>
                    <w:jc w:val="center"/>
                  </w:pPr>
                  <w:r w:rsidRPr="000C3B51">
                    <w:t>9788467587135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Pr="003C186D" w:rsidRDefault="003914F4" w:rsidP="00442D3B">
                  <w:pPr>
                    <w:jc w:val="center"/>
                  </w:pPr>
                  <w:r>
                    <w:t>42,06</w:t>
                  </w:r>
                </w:p>
              </w:tc>
              <w:permStart w:id="7595782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59578225" w:displacedByCustomXml="prev"/>
            </w:tr>
            <w:tr w:rsidR="00442D3B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42D3B" w:rsidRPr="009451C3" w:rsidRDefault="00442D3B" w:rsidP="00442D3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442D3B" w:rsidRPr="00DF0BBE" w:rsidRDefault="00442D3B" w:rsidP="00442D3B">
                  <w:r w:rsidRPr="00DF0BBE">
                    <w:t>MINDSET 2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442D3B" w:rsidRPr="00DF0BBE" w:rsidRDefault="00442D3B" w:rsidP="00442D3B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42D3B" w:rsidRPr="00DF0BBE" w:rsidRDefault="00442D3B" w:rsidP="00442D3B">
                  <w:pPr>
                    <w:jc w:val="center"/>
                  </w:pPr>
                  <w:r w:rsidRPr="00DF0BBE">
                    <w:t>9789925305322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42D3B" w:rsidRPr="008F220C" w:rsidRDefault="00442D3B" w:rsidP="00442D3B">
                  <w:pPr>
                    <w:jc w:val="center"/>
                  </w:pPr>
                  <w:r w:rsidRPr="008F220C">
                    <w:t>32,87</w:t>
                  </w:r>
                </w:p>
              </w:tc>
              <w:permStart w:id="20160466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42D3B" w:rsidRPr="00CF4131" w:rsidRDefault="00442D3B" w:rsidP="00442D3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6046603" w:displacedByCustomXml="prev"/>
            </w:tr>
            <w:tr w:rsidR="00442D3B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42D3B" w:rsidRPr="009451C3" w:rsidRDefault="00442D3B" w:rsidP="00442D3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442D3B" w:rsidRPr="00DF0BBE" w:rsidRDefault="00442D3B" w:rsidP="00442D3B">
                  <w:r w:rsidRPr="00DF0BBE">
                    <w:t>MINDSET 2 WORKBOOK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442D3B" w:rsidRPr="00DF0BBE" w:rsidRDefault="00442D3B" w:rsidP="00442D3B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42D3B" w:rsidRDefault="00442D3B" w:rsidP="00442D3B">
                  <w:pPr>
                    <w:jc w:val="center"/>
                  </w:pPr>
                  <w:r w:rsidRPr="00442D3B">
                    <w:t>9789925305339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42D3B" w:rsidRDefault="00442D3B" w:rsidP="00442D3B">
                  <w:pPr>
                    <w:jc w:val="center"/>
                  </w:pPr>
                  <w:r w:rsidRPr="008F220C">
                    <w:t>20,85</w:t>
                  </w:r>
                </w:p>
              </w:tc>
              <w:permStart w:id="96593540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42D3B" w:rsidRPr="00CF4131" w:rsidRDefault="00442D3B" w:rsidP="00442D3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5935408" w:displacedByCustomXml="prev"/>
            </w:tr>
            <w:tr w:rsidR="00A46590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46590" w:rsidRPr="009451C3" w:rsidRDefault="00A46590" w:rsidP="00A4659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A46590" w:rsidRPr="00FC6C5D" w:rsidRDefault="00A46590" w:rsidP="00A46590">
                  <w:r w:rsidRPr="00FC6C5D">
                    <w:t>QUÍMICA 2º BACH (Ed 2020)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46590" w:rsidRPr="00FC6C5D" w:rsidRDefault="00A46590" w:rsidP="00442D3B">
                  <w:pPr>
                    <w:jc w:val="center"/>
                  </w:pPr>
                  <w:r w:rsidRPr="00FC6C5D">
                    <w:t>MCGRAW-HILL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A46590" w:rsidRPr="00FC6C5D" w:rsidRDefault="00A46590" w:rsidP="00442D3B">
                  <w:pPr>
                    <w:jc w:val="center"/>
                  </w:pPr>
                  <w:r w:rsidRPr="00FC6C5D">
                    <w:t>9788448619565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46590" w:rsidRPr="003C186D" w:rsidRDefault="00A46590" w:rsidP="00442D3B">
                  <w:pPr>
                    <w:jc w:val="center"/>
                  </w:pPr>
                  <w:r>
                    <w:t>31,92</w:t>
                  </w:r>
                </w:p>
              </w:tc>
              <w:permStart w:id="35743614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46590" w:rsidRPr="00CF4131" w:rsidRDefault="00A46590" w:rsidP="00A46590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57436146" w:displacedByCustomXml="prev"/>
            </w:tr>
            <w:tr w:rsidR="00A46590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46590" w:rsidRDefault="00A46590" w:rsidP="00A4659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A46590" w:rsidRPr="00FC6C5D" w:rsidRDefault="00A46590" w:rsidP="00A46590">
                  <w:r w:rsidRPr="00FC6C5D">
                    <w:t>2º BACH. BIOLOGÍA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46590" w:rsidRPr="00FC6C5D" w:rsidRDefault="00A46590" w:rsidP="00442D3B">
                  <w:pPr>
                    <w:jc w:val="center"/>
                  </w:pPr>
                  <w:r w:rsidRPr="00FC6C5D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A46590" w:rsidRDefault="00A46590" w:rsidP="00442D3B">
                  <w:pPr>
                    <w:jc w:val="center"/>
                  </w:pPr>
                  <w:r w:rsidRPr="00FC6C5D">
                    <w:t>9788467587197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46590" w:rsidRPr="003C186D" w:rsidRDefault="00A46590" w:rsidP="00442D3B">
                  <w:pPr>
                    <w:jc w:val="center"/>
                  </w:pPr>
                  <w:r>
                    <w:t>42,06</w:t>
                  </w:r>
                </w:p>
              </w:tc>
              <w:permStart w:id="211590978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46590" w:rsidRPr="00CF4131" w:rsidRDefault="00A46590" w:rsidP="00A46590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15909781" w:displacedByCustomXml="prev"/>
            </w:tr>
            <w:tr w:rsidR="003914F4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3914F4">
                  <w:r w:rsidRPr="00442D3B">
                    <w:rPr>
                      <w:b/>
                    </w:rPr>
                    <w:t>1º BACH</w:t>
                  </w:r>
                  <w:r w:rsidRPr="00205CF5">
                    <w:t>. RELIGIÓN SAVIA-15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442D3B">
                  <w:pPr>
                    <w:jc w:val="center"/>
                  </w:pPr>
                  <w:r w:rsidRPr="00205CF5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442D3B">
                  <w:pPr>
                    <w:jc w:val="center"/>
                  </w:pPr>
                  <w:r w:rsidRPr="00205CF5">
                    <w:t>9788467582383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914F4" w:rsidRPr="00C97BDE" w:rsidRDefault="003914F4" w:rsidP="00442D3B">
                  <w:pPr>
                    <w:jc w:val="center"/>
                  </w:pPr>
                  <w:r w:rsidRPr="00C97BDE">
                    <w:t>30,62</w:t>
                  </w:r>
                </w:p>
              </w:tc>
              <w:permStart w:id="91294221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12942211" w:displacedByCustomXml="prev"/>
            </w:tr>
            <w:tr w:rsidR="003914F4" w:rsidRPr="009451C3" w:rsidTr="00442D3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914F4" w:rsidRDefault="003914F4" w:rsidP="003914F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3914F4">
                  <w:r w:rsidRPr="00205CF5">
                    <w:t>2º BACH. CIENCIAS DE LA TIERRA Y MEDIOAMBIENTALES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914F4" w:rsidRPr="00205CF5" w:rsidRDefault="003914F4" w:rsidP="00442D3B">
                  <w:pPr>
                    <w:jc w:val="center"/>
                  </w:pPr>
                  <w:r w:rsidRPr="00205CF5">
                    <w:t>MCGRAW-HILL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</w:tcPr>
                <w:p w:rsidR="003914F4" w:rsidRDefault="003914F4" w:rsidP="00442D3B">
                  <w:pPr>
                    <w:jc w:val="center"/>
                  </w:pPr>
                  <w:r w:rsidRPr="00205CF5">
                    <w:t>9788448609399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914F4" w:rsidRDefault="003914F4" w:rsidP="00442D3B">
                  <w:pPr>
                    <w:jc w:val="center"/>
                  </w:pPr>
                  <w:r w:rsidRPr="00C97BDE">
                    <w:t>31,92</w:t>
                  </w:r>
                </w:p>
              </w:tc>
              <w:permStart w:id="21341938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914F4" w:rsidRPr="00CF4131" w:rsidRDefault="003914F4" w:rsidP="003914F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34193885" w:displacedByCustomXml="prev"/>
            </w:tr>
            <w:tr w:rsidR="003319E3" w:rsidRPr="009451C3" w:rsidTr="007F1D2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20698480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69848073" w:displacedByCustomXml="prev"/>
            </w:tr>
            <w:tr w:rsidR="00DE7F4F" w:rsidRPr="009451C3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9313115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9313115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313369473" w:edGrp="everyone"/>
            <w:r w:rsidR="00DA488B">
              <w:t xml:space="preserve">      </w:t>
            </w:r>
            <w:r w:rsidRPr="0045356D">
              <w:t xml:space="preserve"> </w:t>
            </w:r>
            <w:permEnd w:id="1313369473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945249877" w:edGrp="everyone"/>
            <w:r>
              <w:t xml:space="preserve"> </w:t>
            </w:r>
            <w:r w:rsidR="00DA488B">
              <w:t xml:space="preserve">    </w:t>
            </w:r>
            <w:permEnd w:id="945249877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5A2335" w:rsidRPr="00645413" w:rsidRDefault="005A2335" w:rsidP="005A2335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5A2335" w:rsidRDefault="005A2335" w:rsidP="005A2335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5A2335" w:rsidRPr="0033521B" w:rsidRDefault="005A2335" w:rsidP="005A2335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5A2335" w:rsidRDefault="005A2335" w:rsidP="005A2335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  <w:bookmarkStart w:id="0" w:name="_GoBack"/>
      <w:bookmarkEnd w:id="0"/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43" w:rsidRDefault="00B57943">
      <w:pPr>
        <w:spacing w:after="0" w:line="240" w:lineRule="auto"/>
      </w:pPr>
      <w:r>
        <w:separator/>
      </w:r>
    </w:p>
  </w:endnote>
  <w:endnote w:type="continuationSeparator" w:id="0">
    <w:p w:rsidR="00B57943" w:rsidRDefault="00B5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43" w:rsidRDefault="00B57943">
      <w:pPr>
        <w:spacing w:after="0" w:line="240" w:lineRule="auto"/>
      </w:pPr>
      <w:r>
        <w:separator/>
      </w:r>
    </w:p>
  </w:footnote>
  <w:footnote w:type="continuationSeparator" w:id="0">
    <w:p w:rsidR="00B57943" w:rsidRDefault="00B5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B5794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B5794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B5794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2F5C"/>
    <w:rsid w:val="00043900"/>
    <w:rsid w:val="00051B68"/>
    <w:rsid w:val="00063C83"/>
    <w:rsid w:val="000657D6"/>
    <w:rsid w:val="00071A7F"/>
    <w:rsid w:val="00083DEB"/>
    <w:rsid w:val="000A3BD0"/>
    <w:rsid w:val="000B0E8D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C48E1"/>
    <w:rsid w:val="002D3F08"/>
    <w:rsid w:val="002F59B6"/>
    <w:rsid w:val="003319E3"/>
    <w:rsid w:val="00342B22"/>
    <w:rsid w:val="00350276"/>
    <w:rsid w:val="00350D34"/>
    <w:rsid w:val="00356492"/>
    <w:rsid w:val="00362B6B"/>
    <w:rsid w:val="003815B9"/>
    <w:rsid w:val="003904B5"/>
    <w:rsid w:val="003914F4"/>
    <w:rsid w:val="003A31D4"/>
    <w:rsid w:val="003A5905"/>
    <w:rsid w:val="003A60FE"/>
    <w:rsid w:val="003B2A7C"/>
    <w:rsid w:val="003C186D"/>
    <w:rsid w:val="003C6777"/>
    <w:rsid w:val="003F113E"/>
    <w:rsid w:val="0040334B"/>
    <w:rsid w:val="00406E9D"/>
    <w:rsid w:val="0041287B"/>
    <w:rsid w:val="004163AB"/>
    <w:rsid w:val="00421314"/>
    <w:rsid w:val="00442D3B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16473"/>
    <w:rsid w:val="00522C1A"/>
    <w:rsid w:val="0053713E"/>
    <w:rsid w:val="00540596"/>
    <w:rsid w:val="005727E2"/>
    <w:rsid w:val="005A2335"/>
    <w:rsid w:val="005A4CE4"/>
    <w:rsid w:val="005F049A"/>
    <w:rsid w:val="00623931"/>
    <w:rsid w:val="0065626E"/>
    <w:rsid w:val="0065638A"/>
    <w:rsid w:val="0065705A"/>
    <w:rsid w:val="00665990"/>
    <w:rsid w:val="00680E25"/>
    <w:rsid w:val="006A3FA7"/>
    <w:rsid w:val="006B12E0"/>
    <w:rsid w:val="006B2BD1"/>
    <w:rsid w:val="006B502F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46590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57943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93CA9"/>
    <w:rsid w:val="00FA41D1"/>
    <w:rsid w:val="00FA579A"/>
    <w:rsid w:val="00FB0673"/>
    <w:rsid w:val="00FB0DD0"/>
    <w:rsid w:val="00FC7FE7"/>
    <w:rsid w:val="00FD212E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B36814E-D0B1-438D-8F18-CD49EDFE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5</cp:revision>
  <cp:lastPrinted>2018-06-18T10:02:00Z</cp:lastPrinted>
  <dcterms:created xsi:type="dcterms:W3CDTF">2022-06-21T19:16:00Z</dcterms:created>
  <dcterms:modified xsi:type="dcterms:W3CDTF">2022-06-24T09:15:00Z</dcterms:modified>
</cp:coreProperties>
</file>